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6F" w:rsidRPr="00906458" w:rsidRDefault="008C1E6F" w:rsidP="008C1E6F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8C1E6F" w:rsidRPr="00906458" w:rsidRDefault="008C1E6F" w:rsidP="008C1E6F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C1E6F" w:rsidRPr="00906458" w:rsidRDefault="008C1E6F" w:rsidP="008C1E6F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1E6F" w:rsidRPr="00906458" w:rsidRDefault="008C1E6F" w:rsidP="008C1E6F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C1E6F" w:rsidRPr="00950DDC" w:rsidRDefault="008C1E6F" w:rsidP="008C1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6F" w:rsidRDefault="008C1E6F" w:rsidP="008C1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21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6F" w:rsidRDefault="008C1E6F" w:rsidP="008C1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6F" w:rsidRPr="00280FFA" w:rsidRDefault="008C1E6F" w:rsidP="008C1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8C1E6F" w:rsidRPr="00E00A3A" w:rsidRDefault="008C1E6F" w:rsidP="008C1E6F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7688"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E00A3A" w:rsidRPr="005A7688" w:rsidRDefault="00E00A3A" w:rsidP="008C1E6F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EED">
        <w:rPr>
          <w:rFonts w:ascii="Times New Roman" w:hAnsi="Times New Roman"/>
          <w:sz w:val="24"/>
          <w:szCs w:val="24"/>
        </w:rPr>
        <w:t>Теглене на жребий за определяне реда за участие на регистрираните в ОИК Неделино партии и коалиции в диспутите, организирани от регионалните радио- и телевизионни центрове на БНР и БНТ при произвеждане на изборите за общински съветници и за кметове на 27.10.2019 г.</w:t>
      </w:r>
    </w:p>
    <w:p w:rsidR="008C1E6F" w:rsidRPr="00E00A3A" w:rsidRDefault="008C1E6F" w:rsidP="00E00A3A">
      <w:pPr>
        <w:tabs>
          <w:tab w:val="left" w:pos="2439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F1156" w:rsidRDefault="003F1156"/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F"/>
    <w:rsid w:val="00184B87"/>
    <w:rsid w:val="003F1156"/>
    <w:rsid w:val="008C1E6F"/>
    <w:rsid w:val="00DA32EA"/>
    <w:rsid w:val="00E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6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6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3</cp:revision>
  <dcterms:created xsi:type="dcterms:W3CDTF">2019-09-21T14:40:00Z</dcterms:created>
  <dcterms:modified xsi:type="dcterms:W3CDTF">2019-09-21T14:41:00Z</dcterms:modified>
</cp:coreProperties>
</file>